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2A" w:rsidRPr="00EE0D25" w:rsidRDefault="003D3D2A" w:rsidP="003D3D2A">
      <w:pPr>
        <w:pStyle w:val="CM7"/>
        <w:spacing w:after="360" w:line="193" w:lineRule="atLeast"/>
        <w:ind w:left="5387" w:right="9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..............................., .....................................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EE0D25">
        <w:rPr>
          <w:rFonts w:ascii="Arial" w:hAnsi="Arial" w:cs="Arial"/>
          <w:color w:val="000000"/>
          <w:sz w:val="16"/>
          <w:szCs w:val="16"/>
        </w:rPr>
        <w:t xml:space="preserve">       (miejscowość)  </w:t>
      </w:r>
      <w:r w:rsidRPr="00EE0D25">
        <w:rPr>
          <w:rFonts w:ascii="Arial" w:hAnsi="Arial" w:cs="Arial"/>
          <w:color w:val="000000"/>
          <w:sz w:val="16"/>
          <w:szCs w:val="16"/>
        </w:rPr>
        <w:tab/>
      </w:r>
      <w:r w:rsidRPr="00EE0D25">
        <w:rPr>
          <w:rFonts w:ascii="Arial" w:hAnsi="Arial" w:cs="Arial"/>
          <w:color w:val="000000"/>
          <w:sz w:val="16"/>
          <w:szCs w:val="16"/>
        </w:rPr>
        <w:tab/>
        <w:t xml:space="preserve">             (data)</w:t>
      </w:r>
    </w:p>
    <w:p w:rsidR="003D3D2A" w:rsidRPr="00EE0D25" w:rsidRDefault="003D3D2A" w:rsidP="003D3D2A">
      <w:pPr>
        <w:pStyle w:val="CM7"/>
        <w:spacing w:after="240" w:line="188" w:lineRule="atLeast"/>
        <w:ind w:hanging="318"/>
        <w:rPr>
          <w:rFonts w:ascii="Arial" w:hAnsi="Arial" w:cs="Arial"/>
          <w:color w:val="000000"/>
          <w:sz w:val="20"/>
          <w:szCs w:val="20"/>
        </w:rPr>
      </w:pPr>
      <w:r w:rsidRPr="00EE0D2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  <w:r w:rsidRPr="00EE0D25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Pr="00EE0D25">
        <w:rPr>
          <w:rFonts w:ascii="Arial" w:hAnsi="Arial" w:cs="Arial"/>
          <w:color w:val="000000"/>
          <w:sz w:val="16"/>
          <w:szCs w:val="16"/>
        </w:rPr>
        <w:t xml:space="preserve">(pieczątka: właściciela, zarządzającego </w:t>
      </w:r>
      <w:r w:rsidRPr="00EE0D25">
        <w:rPr>
          <w:rFonts w:ascii="Arial" w:hAnsi="Arial" w:cs="Arial"/>
          <w:color w:val="000000"/>
          <w:sz w:val="16"/>
          <w:szCs w:val="16"/>
        </w:rPr>
        <w:br/>
        <w:t xml:space="preserve">          lub dzierżawcy obiektu)</w:t>
      </w:r>
    </w:p>
    <w:p w:rsidR="003D3D2A" w:rsidRPr="00EE0D25" w:rsidRDefault="003D3D2A" w:rsidP="003D3D2A">
      <w:pPr>
        <w:pStyle w:val="CM8"/>
        <w:spacing w:after="600" w:line="276" w:lineRule="atLeast"/>
        <w:ind w:left="5103" w:right="232"/>
        <w:rPr>
          <w:rFonts w:ascii="Arial" w:hAnsi="Arial" w:cs="Arial"/>
          <w:sz w:val="23"/>
          <w:szCs w:val="23"/>
        </w:rPr>
      </w:pPr>
      <w:r w:rsidRPr="00EE0D25">
        <w:rPr>
          <w:rFonts w:ascii="Arial" w:hAnsi="Arial" w:cs="Arial"/>
          <w:b/>
          <w:bCs/>
          <w:color w:val="000000"/>
          <w:sz w:val="23"/>
          <w:szCs w:val="23"/>
        </w:rPr>
        <w:t xml:space="preserve">Prezydent Miasta Bielska-Białej </w:t>
      </w:r>
      <w:r w:rsidRPr="00EE0D25">
        <w:rPr>
          <w:rFonts w:ascii="Arial" w:hAnsi="Arial" w:cs="Arial"/>
          <w:b/>
          <w:bCs/>
          <w:color w:val="000000"/>
          <w:sz w:val="23"/>
          <w:szCs w:val="23"/>
        </w:rPr>
        <w:br/>
        <w:t>Urząd Miejski w Bielsku-Białej</w:t>
      </w:r>
      <w:r w:rsidRPr="00EE0D25">
        <w:rPr>
          <w:rFonts w:ascii="Arial" w:hAnsi="Arial" w:cs="Arial"/>
          <w:b/>
          <w:bCs/>
          <w:color w:val="000000"/>
          <w:sz w:val="23"/>
          <w:szCs w:val="23"/>
        </w:rPr>
        <w:br/>
        <w:t>Wydzi</w:t>
      </w:r>
      <w:r>
        <w:rPr>
          <w:rFonts w:ascii="Arial" w:hAnsi="Arial" w:cs="Arial"/>
          <w:b/>
          <w:bCs/>
          <w:color w:val="000000"/>
          <w:sz w:val="23"/>
          <w:szCs w:val="23"/>
        </w:rPr>
        <w:t>ał Promocji i Sportu</w:t>
      </w:r>
      <w:r w:rsidRPr="00EE0D25">
        <w:rPr>
          <w:rFonts w:ascii="Arial" w:hAnsi="Arial" w:cs="Arial"/>
          <w:b/>
          <w:bCs/>
          <w:color w:val="000000"/>
          <w:sz w:val="23"/>
          <w:szCs w:val="23"/>
        </w:rPr>
        <w:br/>
      </w:r>
    </w:p>
    <w:p w:rsidR="003D3D2A" w:rsidRPr="00EE0D25" w:rsidRDefault="003D3D2A" w:rsidP="003D3D2A">
      <w:pPr>
        <w:pStyle w:val="Default"/>
        <w:spacing w:line="276" w:lineRule="atLeast"/>
        <w:jc w:val="center"/>
        <w:rPr>
          <w:rFonts w:ascii="Arial" w:hAnsi="Arial" w:cs="Arial"/>
          <w:sz w:val="23"/>
          <w:szCs w:val="23"/>
        </w:rPr>
      </w:pPr>
      <w:r w:rsidRPr="00EE0D25">
        <w:rPr>
          <w:rFonts w:ascii="Arial" w:hAnsi="Arial" w:cs="Arial"/>
          <w:b/>
          <w:bCs/>
          <w:sz w:val="23"/>
          <w:szCs w:val="23"/>
        </w:rPr>
        <w:t xml:space="preserve">WNIOSEK </w:t>
      </w:r>
      <w:r w:rsidRPr="00EE0D25">
        <w:rPr>
          <w:rFonts w:ascii="Arial" w:hAnsi="Arial" w:cs="Arial"/>
          <w:b/>
          <w:bCs/>
          <w:sz w:val="23"/>
          <w:szCs w:val="23"/>
        </w:rPr>
        <w:br/>
        <w:t>o dokonanie wpisu do ewidencji innych obiektów, w których są świadczone usługi hotelarskie na terenie Gminy Bielsko-Biała</w:t>
      </w:r>
    </w:p>
    <w:p w:rsidR="003D3D2A" w:rsidRPr="00EE0D25" w:rsidRDefault="003D3D2A" w:rsidP="003D3D2A">
      <w:pPr>
        <w:pStyle w:val="Default"/>
        <w:rPr>
          <w:rFonts w:ascii="Arial" w:hAnsi="Arial" w:cs="Arial"/>
        </w:rPr>
      </w:pPr>
    </w:p>
    <w:p w:rsidR="003D3D2A" w:rsidRPr="00EE0D25" w:rsidRDefault="003D3D2A" w:rsidP="003D3D2A">
      <w:pPr>
        <w:pStyle w:val="Default"/>
        <w:rPr>
          <w:rFonts w:ascii="Arial" w:hAnsi="Arial" w:cs="Arial"/>
        </w:rPr>
      </w:pPr>
    </w:p>
    <w:p w:rsidR="003D3D2A" w:rsidRPr="00EE0D25" w:rsidRDefault="003D3D2A" w:rsidP="003D3D2A">
      <w:pPr>
        <w:pStyle w:val="CM9"/>
        <w:spacing w:after="232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E0D25">
        <w:rPr>
          <w:rFonts w:ascii="Arial" w:hAnsi="Arial" w:cs="Arial"/>
          <w:b/>
          <w:bCs/>
          <w:color w:val="000000"/>
          <w:sz w:val="20"/>
          <w:szCs w:val="20"/>
        </w:rPr>
        <w:t xml:space="preserve">1. Nazwa własna obiektu: </w:t>
      </w:r>
    </w:p>
    <w:p w:rsidR="003D3D2A" w:rsidRPr="00EE0D25" w:rsidRDefault="003D3D2A" w:rsidP="003D3D2A">
      <w:pPr>
        <w:pStyle w:val="CM9"/>
        <w:spacing w:after="232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E0D25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D3D2A" w:rsidRPr="00EE0D25" w:rsidRDefault="003D3D2A" w:rsidP="003D3D2A">
      <w:pPr>
        <w:pStyle w:val="CM9"/>
        <w:spacing w:after="232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E0D25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D3D2A" w:rsidRPr="00EE0D25" w:rsidRDefault="003D3D2A" w:rsidP="003D3D2A">
      <w:pPr>
        <w:pStyle w:val="CM10"/>
        <w:spacing w:after="177" w:line="193" w:lineRule="atLeast"/>
        <w:ind w:left="1602" w:hanging="1603"/>
        <w:jc w:val="both"/>
        <w:rPr>
          <w:rFonts w:ascii="Arial" w:hAnsi="Arial" w:cs="Arial"/>
          <w:color w:val="000000"/>
          <w:sz w:val="16"/>
          <w:szCs w:val="16"/>
        </w:rPr>
      </w:pPr>
      <w:r w:rsidRPr="00EE0D25">
        <w:rPr>
          <w:rFonts w:ascii="Arial" w:hAnsi="Arial" w:cs="Arial"/>
          <w:color w:val="000000"/>
          <w:sz w:val="20"/>
          <w:szCs w:val="20"/>
        </w:rPr>
        <w:t xml:space="preserve">adres obiektu: ........................ ................................. ................................................................................ </w:t>
      </w:r>
      <w:r w:rsidRPr="00EE0D25">
        <w:rPr>
          <w:rFonts w:ascii="Arial" w:hAnsi="Arial" w:cs="Arial"/>
          <w:color w:val="000000"/>
          <w:sz w:val="20"/>
          <w:szCs w:val="20"/>
        </w:rPr>
        <w:br/>
      </w:r>
      <w:r w:rsidRPr="00EE0D25">
        <w:rPr>
          <w:rFonts w:ascii="Arial" w:hAnsi="Arial" w:cs="Arial"/>
          <w:color w:val="000000"/>
          <w:sz w:val="16"/>
          <w:szCs w:val="16"/>
        </w:rPr>
        <w:t xml:space="preserve">(kod poczt.)   </w:t>
      </w:r>
      <w:r w:rsidRPr="00EE0D25">
        <w:rPr>
          <w:rFonts w:ascii="Arial" w:hAnsi="Arial" w:cs="Arial"/>
          <w:color w:val="000000"/>
          <w:sz w:val="16"/>
          <w:szCs w:val="16"/>
        </w:rPr>
        <w:tab/>
      </w:r>
      <w:r w:rsidRPr="00EE0D25">
        <w:rPr>
          <w:rFonts w:ascii="Arial" w:hAnsi="Arial" w:cs="Arial"/>
          <w:color w:val="000000"/>
          <w:sz w:val="16"/>
          <w:szCs w:val="16"/>
        </w:rPr>
        <w:tab/>
        <w:t>(miejscowość)</w:t>
      </w:r>
      <w:r w:rsidRPr="00EE0D25">
        <w:rPr>
          <w:rFonts w:ascii="Arial" w:hAnsi="Arial" w:cs="Arial"/>
          <w:color w:val="000000"/>
          <w:sz w:val="16"/>
          <w:szCs w:val="16"/>
        </w:rPr>
        <w:tab/>
      </w:r>
      <w:r w:rsidRPr="00EE0D25">
        <w:rPr>
          <w:rFonts w:ascii="Arial" w:hAnsi="Arial" w:cs="Arial"/>
          <w:color w:val="000000"/>
          <w:sz w:val="16"/>
          <w:szCs w:val="16"/>
        </w:rPr>
        <w:tab/>
      </w:r>
      <w:r w:rsidRPr="00EE0D25">
        <w:rPr>
          <w:rFonts w:ascii="Arial" w:hAnsi="Arial" w:cs="Arial"/>
          <w:color w:val="000000"/>
          <w:sz w:val="16"/>
          <w:szCs w:val="16"/>
        </w:rPr>
        <w:tab/>
        <w:t xml:space="preserve"> (ulica, nr domu, nr lokalu) </w:t>
      </w:r>
    </w:p>
    <w:p w:rsidR="003D3D2A" w:rsidRPr="00EE0D25" w:rsidRDefault="003D3D2A" w:rsidP="003D3D2A">
      <w:pPr>
        <w:pStyle w:val="CM9"/>
        <w:spacing w:after="232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E0D25">
        <w:rPr>
          <w:rFonts w:ascii="Arial" w:hAnsi="Arial" w:cs="Arial"/>
          <w:color w:val="000000"/>
          <w:sz w:val="20"/>
          <w:szCs w:val="20"/>
        </w:rPr>
        <w:t>nr telefonu +48 (........) .............................................. nr faksu +48 (....) ...................................................</w:t>
      </w:r>
    </w:p>
    <w:p w:rsidR="003D3D2A" w:rsidRPr="00EE0D25" w:rsidRDefault="003D3D2A" w:rsidP="003D3D2A">
      <w:pPr>
        <w:pStyle w:val="CM8"/>
        <w:spacing w:after="480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E0D25">
        <w:rPr>
          <w:rFonts w:ascii="Arial" w:hAnsi="Arial" w:cs="Arial"/>
          <w:color w:val="000000"/>
          <w:sz w:val="20"/>
          <w:szCs w:val="20"/>
        </w:rPr>
        <w:t xml:space="preserve">e-mail: .............................................................. adres strony </w:t>
      </w:r>
      <w:proofErr w:type="spellStart"/>
      <w:r w:rsidRPr="00EE0D25">
        <w:rPr>
          <w:rFonts w:ascii="Arial" w:hAnsi="Arial" w:cs="Arial"/>
          <w:color w:val="000000"/>
          <w:sz w:val="20"/>
          <w:szCs w:val="20"/>
        </w:rPr>
        <w:t>www</w:t>
      </w:r>
      <w:proofErr w:type="spellEnd"/>
      <w:r w:rsidRPr="00EE0D25">
        <w:rPr>
          <w:rFonts w:ascii="Arial" w:hAnsi="Arial" w:cs="Arial"/>
          <w:color w:val="000000"/>
          <w:sz w:val="20"/>
          <w:szCs w:val="20"/>
        </w:rPr>
        <w:t xml:space="preserve">: ................................................... </w:t>
      </w:r>
    </w:p>
    <w:p w:rsidR="003D3D2A" w:rsidRPr="00EE0D25" w:rsidRDefault="003D3D2A" w:rsidP="003D3D2A">
      <w:pPr>
        <w:pStyle w:val="CM8"/>
        <w:spacing w:after="360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E0D25">
        <w:rPr>
          <w:rFonts w:ascii="Arial" w:hAnsi="Arial" w:cs="Arial"/>
          <w:b/>
          <w:bCs/>
          <w:color w:val="000000"/>
          <w:sz w:val="20"/>
          <w:szCs w:val="20"/>
        </w:rPr>
        <w:t xml:space="preserve">2. Dane przedsiębiorcy świadczącego usługi hotelarskie w obiekcie: </w:t>
      </w:r>
    </w:p>
    <w:p w:rsidR="003D3D2A" w:rsidRPr="00EE0D25" w:rsidRDefault="003D3D2A" w:rsidP="003D3D2A">
      <w:pPr>
        <w:pStyle w:val="CM9"/>
        <w:spacing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E0D25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D3D2A" w:rsidRPr="00EE0D25" w:rsidRDefault="003D3D2A" w:rsidP="003D3D2A">
      <w:pPr>
        <w:pStyle w:val="CM9"/>
        <w:spacing w:after="240" w:line="23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EE0D25">
        <w:rPr>
          <w:rFonts w:ascii="Arial" w:hAnsi="Arial" w:cs="Arial"/>
          <w:color w:val="000000"/>
          <w:sz w:val="16"/>
          <w:szCs w:val="16"/>
        </w:rPr>
        <w:t xml:space="preserve">(nazwa własna przedsiębiorcy) </w:t>
      </w:r>
    </w:p>
    <w:p w:rsidR="003D3D2A" w:rsidRPr="00EE0D25" w:rsidRDefault="003D3D2A" w:rsidP="003D3D2A">
      <w:pPr>
        <w:pStyle w:val="CM9"/>
        <w:spacing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E0D25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D3D2A" w:rsidRPr="00EE0D25" w:rsidRDefault="003D3D2A" w:rsidP="003D3D2A">
      <w:pPr>
        <w:pStyle w:val="CM8"/>
        <w:spacing w:after="360" w:line="23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EE0D25">
        <w:rPr>
          <w:rFonts w:ascii="Arial" w:hAnsi="Arial" w:cs="Arial"/>
          <w:color w:val="000000"/>
          <w:sz w:val="16"/>
          <w:szCs w:val="16"/>
        </w:rPr>
        <w:t xml:space="preserve">(imię i nazwisko właściciela, zarządzającego lub dzierżawcy obiektu) </w:t>
      </w:r>
    </w:p>
    <w:p w:rsidR="003D3D2A" w:rsidRPr="00EE0D25" w:rsidRDefault="003D3D2A" w:rsidP="003D3D2A">
      <w:pPr>
        <w:pStyle w:val="CM10"/>
        <w:spacing w:after="177" w:line="193" w:lineRule="atLeast"/>
        <w:ind w:left="890" w:right="90" w:hanging="890"/>
        <w:jc w:val="both"/>
        <w:rPr>
          <w:rFonts w:ascii="Arial" w:hAnsi="Arial" w:cs="Arial"/>
          <w:color w:val="000000"/>
          <w:sz w:val="16"/>
          <w:szCs w:val="16"/>
        </w:rPr>
      </w:pPr>
      <w:r w:rsidRPr="00EE0D25">
        <w:rPr>
          <w:rFonts w:ascii="Arial" w:hAnsi="Arial" w:cs="Arial"/>
          <w:color w:val="000000"/>
          <w:sz w:val="20"/>
          <w:szCs w:val="20"/>
        </w:rPr>
        <w:t xml:space="preserve">adres: ........................ ................................. .......................................................................................... </w:t>
      </w:r>
      <w:r w:rsidRPr="00EE0D25">
        <w:rPr>
          <w:rFonts w:ascii="Arial" w:hAnsi="Arial" w:cs="Arial"/>
          <w:color w:val="000000"/>
          <w:sz w:val="20"/>
          <w:szCs w:val="20"/>
        </w:rPr>
        <w:br/>
      </w:r>
      <w:r w:rsidRPr="00EE0D25">
        <w:rPr>
          <w:rFonts w:ascii="Arial" w:hAnsi="Arial" w:cs="Arial"/>
          <w:color w:val="000000"/>
          <w:sz w:val="16"/>
          <w:szCs w:val="16"/>
        </w:rPr>
        <w:t>(kod poczt.)</w:t>
      </w:r>
      <w:r w:rsidRPr="00EE0D25">
        <w:rPr>
          <w:rFonts w:ascii="Arial" w:hAnsi="Arial" w:cs="Arial"/>
          <w:color w:val="000000"/>
          <w:sz w:val="16"/>
          <w:szCs w:val="16"/>
        </w:rPr>
        <w:tab/>
      </w:r>
      <w:r w:rsidRPr="00EE0D25">
        <w:rPr>
          <w:rFonts w:ascii="Arial" w:hAnsi="Arial" w:cs="Arial"/>
          <w:color w:val="000000"/>
          <w:sz w:val="16"/>
          <w:szCs w:val="16"/>
        </w:rPr>
        <w:tab/>
        <w:t xml:space="preserve"> (miejscowość) </w:t>
      </w:r>
      <w:r w:rsidRPr="00EE0D25">
        <w:rPr>
          <w:rFonts w:ascii="Arial" w:hAnsi="Arial" w:cs="Arial"/>
          <w:color w:val="000000"/>
          <w:sz w:val="16"/>
          <w:szCs w:val="16"/>
        </w:rPr>
        <w:tab/>
      </w:r>
      <w:r w:rsidRPr="00EE0D25">
        <w:rPr>
          <w:rFonts w:ascii="Arial" w:hAnsi="Arial" w:cs="Arial"/>
          <w:color w:val="000000"/>
          <w:sz w:val="16"/>
          <w:szCs w:val="16"/>
        </w:rPr>
        <w:tab/>
      </w:r>
      <w:r w:rsidRPr="00EE0D25">
        <w:rPr>
          <w:rFonts w:ascii="Arial" w:hAnsi="Arial" w:cs="Arial"/>
          <w:color w:val="000000"/>
          <w:sz w:val="16"/>
          <w:szCs w:val="16"/>
        </w:rPr>
        <w:tab/>
        <w:t xml:space="preserve">(ulica, nr domu, nr lokalu) </w:t>
      </w:r>
    </w:p>
    <w:p w:rsidR="003D3D2A" w:rsidRPr="00EE0D25" w:rsidRDefault="003D3D2A" w:rsidP="003D3D2A">
      <w:pPr>
        <w:pStyle w:val="CM2"/>
        <w:jc w:val="both"/>
        <w:rPr>
          <w:rFonts w:ascii="Arial" w:hAnsi="Arial" w:cs="Arial"/>
          <w:color w:val="000000"/>
          <w:sz w:val="20"/>
          <w:szCs w:val="20"/>
        </w:rPr>
      </w:pPr>
      <w:r w:rsidRPr="00EE0D25">
        <w:rPr>
          <w:rFonts w:ascii="Arial" w:hAnsi="Arial" w:cs="Arial"/>
          <w:color w:val="000000"/>
          <w:sz w:val="20"/>
          <w:szCs w:val="20"/>
        </w:rPr>
        <w:t xml:space="preserve">nr telefonu +48 (.....) ................................................. nr faksu +48 (....) ................................................... </w:t>
      </w:r>
    </w:p>
    <w:p w:rsidR="003D3D2A" w:rsidRPr="00EE0D25" w:rsidRDefault="003D3D2A" w:rsidP="003D3D2A">
      <w:pPr>
        <w:pStyle w:val="Default"/>
        <w:rPr>
          <w:rFonts w:ascii="Arial" w:hAnsi="Arial" w:cs="Arial"/>
        </w:rPr>
      </w:pPr>
    </w:p>
    <w:p w:rsidR="003D3D2A" w:rsidRPr="00EE0D25" w:rsidRDefault="003D3D2A" w:rsidP="003D3D2A">
      <w:pPr>
        <w:pStyle w:val="Default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t xml:space="preserve">numer </w:t>
      </w:r>
      <w:r w:rsidRPr="00EE0D25">
        <w:rPr>
          <w:rFonts w:ascii="Arial" w:hAnsi="Arial" w:cs="Arial"/>
          <w:sz w:val="22"/>
          <w:szCs w:val="22"/>
        </w:rPr>
        <w:t>NIP</w:t>
      </w:r>
      <w:r w:rsidRPr="00EE0D25">
        <w:rPr>
          <w:rFonts w:ascii="Arial" w:hAnsi="Arial" w:cs="Arial"/>
          <w:sz w:val="20"/>
          <w:szCs w:val="20"/>
        </w:rPr>
        <w:t xml:space="preserve"> …………………………………………………….</w:t>
      </w:r>
    </w:p>
    <w:p w:rsidR="003D3D2A" w:rsidRPr="00EE0D25" w:rsidRDefault="003D3D2A" w:rsidP="003D3D2A">
      <w:pPr>
        <w:pStyle w:val="Default"/>
        <w:rPr>
          <w:rFonts w:ascii="Arial" w:hAnsi="Arial" w:cs="Arial"/>
          <w:sz w:val="20"/>
          <w:szCs w:val="20"/>
        </w:rPr>
      </w:pPr>
    </w:p>
    <w:p w:rsidR="003D3D2A" w:rsidRPr="00EE0D25" w:rsidRDefault="003D3D2A" w:rsidP="003D3D2A">
      <w:pPr>
        <w:pStyle w:val="Default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D3D2A" w:rsidRPr="00EE0D25" w:rsidRDefault="003D3D2A" w:rsidP="003D3D2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t>Nr wpisu do KRS lub nr wpisu do ewidencji działalności gospodarczej</w:t>
      </w:r>
    </w:p>
    <w:p w:rsidR="003D3D2A" w:rsidRPr="00EE0D25" w:rsidRDefault="003D3D2A" w:rsidP="003D3D2A">
      <w:pPr>
        <w:pStyle w:val="Default"/>
        <w:rPr>
          <w:rFonts w:ascii="Arial" w:hAnsi="Arial" w:cs="Arial"/>
        </w:rPr>
      </w:pPr>
    </w:p>
    <w:p w:rsidR="003D3D2A" w:rsidRPr="00EE0D25" w:rsidRDefault="003D3D2A" w:rsidP="003D3D2A">
      <w:pPr>
        <w:pStyle w:val="Default"/>
        <w:rPr>
          <w:rFonts w:ascii="Arial" w:hAnsi="Arial" w:cs="Arial"/>
        </w:rPr>
      </w:pPr>
    </w:p>
    <w:p w:rsidR="003D3D2A" w:rsidRPr="00EE0D25" w:rsidRDefault="003D3D2A" w:rsidP="003D3D2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E0D25">
        <w:rPr>
          <w:rFonts w:ascii="Arial" w:hAnsi="Arial" w:cs="Arial"/>
          <w:b/>
          <w:bCs/>
          <w:sz w:val="20"/>
          <w:szCs w:val="20"/>
        </w:rPr>
        <w:t>3. Okres świadczenia usług:</w:t>
      </w:r>
    </w:p>
    <w:p w:rsidR="003D3D2A" w:rsidRPr="00EE0D25" w:rsidRDefault="003D3D2A" w:rsidP="003D3D2A">
      <w:pPr>
        <w:pStyle w:val="Default"/>
        <w:rPr>
          <w:rFonts w:ascii="Arial" w:hAnsi="Arial" w:cs="Arial"/>
          <w:sz w:val="20"/>
          <w:szCs w:val="20"/>
        </w:rPr>
      </w:pPr>
    </w:p>
    <w:p w:rsidR="003D3D2A" w:rsidRPr="00EE0D25" w:rsidRDefault="003D3D2A" w:rsidP="003D3D2A">
      <w:pPr>
        <w:pStyle w:val="Default"/>
        <w:numPr>
          <w:ilvl w:val="0"/>
          <w:numId w:val="2"/>
        </w:numPr>
        <w:spacing w:after="240"/>
        <w:ind w:left="867" w:hanging="357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t>Całoroczny</w:t>
      </w:r>
    </w:p>
    <w:p w:rsidR="003D3D2A" w:rsidRPr="00EE0D25" w:rsidRDefault="003D3D2A" w:rsidP="003D3D2A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lastRenderedPageBreak/>
        <w:t>Sezonowy w okresie (miesiące) ……………………………………………………</w:t>
      </w:r>
    </w:p>
    <w:p w:rsidR="003D3D2A" w:rsidRPr="00EE0D25" w:rsidRDefault="003D3D2A" w:rsidP="003D3D2A">
      <w:pPr>
        <w:pStyle w:val="Default"/>
        <w:rPr>
          <w:rFonts w:ascii="Arial" w:hAnsi="Arial" w:cs="Arial"/>
          <w:sz w:val="20"/>
          <w:szCs w:val="20"/>
        </w:rPr>
      </w:pPr>
    </w:p>
    <w:p w:rsidR="003D3D2A" w:rsidRPr="00EE0D25" w:rsidRDefault="003D3D2A" w:rsidP="003D3D2A">
      <w:pPr>
        <w:pStyle w:val="Default"/>
        <w:rPr>
          <w:rFonts w:ascii="Arial" w:hAnsi="Arial" w:cs="Arial"/>
          <w:sz w:val="20"/>
          <w:szCs w:val="20"/>
        </w:rPr>
      </w:pPr>
    </w:p>
    <w:p w:rsidR="003D3D2A" w:rsidRPr="00EE0D25" w:rsidRDefault="003D3D2A" w:rsidP="003D3D2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E0D25">
        <w:rPr>
          <w:rFonts w:ascii="Arial" w:hAnsi="Arial" w:cs="Arial"/>
          <w:b/>
          <w:bCs/>
          <w:sz w:val="20"/>
          <w:szCs w:val="20"/>
        </w:rPr>
        <w:t xml:space="preserve">4. Liczba miejsc noclegowych </w:t>
      </w:r>
      <w:r w:rsidRPr="00EE0D25">
        <w:rPr>
          <w:rFonts w:ascii="Arial" w:hAnsi="Arial" w:cs="Arial"/>
          <w:bCs/>
          <w:sz w:val="20"/>
          <w:szCs w:val="20"/>
        </w:rPr>
        <w:t xml:space="preserve">………………………. </w:t>
      </w:r>
    </w:p>
    <w:p w:rsidR="003D3D2A" w:rsidRPr="00EE0D25" w:rsidRDefault="003D3D2A" w:rsidP="003D3D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E0D25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EE0D25">
        <w:rPr>
          <w:rFonts w:ascii="Arial" w:hAnsi="Arial" w:cs="Arial"/>
          <w:bCs/>
          <w:sz w:val="20"/>
          <w:szCs w:val="20"/>
        </w:rPr>
        <w:t xml:space="preserve">Oświadczam, że zgłaszany do ewidencji obiekt spełnia wymogi budowlane, sanitarne </w:t>
      </w:r>
      <w:r w:rsidRPr="00EE0D25">
        <w:rPr>
          <w:rFonts w:ascii="Arial" w:hAnsi="Arial" w:cs="Arial"/>
          <w:bCs/>
          <w:sz w:val="20"/>
          <w:szCs w:val="20"/>
        </w:rPr>
        <w:br/>
        <w:t>i przeciwpożarowe, niezbędne do prowadzenia usług hotelarskich.</w:t>
      </w:r>
    </w:p>
    <w:p w:rsidR="003D3D2A" w:rsidRPr="00EE0D25" w:rsidRDefault="003D3D2A" w:rsidP="003D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3D2A" w:rsidRPr="00EE0D25" w:rsidRDefault="003D3D2A" w:rsidP="003D3D2A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E0D25">
        <w:rPr>
          <w:rFonts w:ascii="Arial" w:hAnsi="Arial" w:cs="Arial"/>
          <w:b/>
          <w:bCs/>
          <w:sz w:val="20"/>
          <w:szCs w:val="20"/>
        </w:rPr>
        <w:t>6.</w:t>
      </w:r>
      <w:r w:rsidRPr="00EE0D25">
        <w:rPr>
          <w:rFonts w:ascii="Arial" w:hAnsi="Arial" w:cs="Arial"/>
          <w:sz w:val="20"/>
          <w:szCs w:val="20"/>
        </w:rPr>
        <w:t xml:space="preserve"> </w:t>
      </w:r>
      <w:r w:rsidRPr="00EE0D25">
        <w:rPr>
          <w:rFonts w:ascii="Arial" w:hAnsi="Arial" w:cs="Arial"/>
          <w:bCs/>
          <w:sz w:val="20"/>
          <w:szCs w:val="20"/>
        </w:rPr>
        <w:t xml:space="preserve">Oświadczam, że dane zawarte we wniosku i załączonych dokumentach zostały wpisane prawidłowo </w:t>
      </w:r>
      <w:r w:rsidRPr="00EE0D25">
        <w:rPr>
          <w:rFonts w:ascii="Arial" w:hAnsi="Arial" w:cs="Arial"/>
          <w:bCs/>
          <w:sz w:val="20"/>
          <w:szCs w:val="20"/>
        </w:rPr>
        <w:br/>
        <w:t xml:space="preserve">i zgodnie ze stanem faktycznym na dzień złożenia wniosku. Jednocześnie zobowiązuję się niezwłocznie przesłać pisemne informacje o każdej zmianie na adres: Urząd Miejski w Bielsku-Białej, </w:t>
      </w:r>
      <w:r>
        <w:rPr>
          <w:rFonts w:ascii="Arial" w:hAnsi="Arial" w:cs="Arial"/>
          <w:bCs/>
          <w:sz w:val="20"/>
          <w:szCs w:val="20"/>
        </w:rPr>
        <w:t>Wydział Promocji i Sportu</w:t>
      </w:r>
      <w:r w:rsidRPr="00EE0D25">
        <w:rPr>
          <w:rFonts w:ascii="Arial" w:hAnsi="Arial" w:cs="Arial"/>
          <w:bCs/>
          <w:sz w:val="20"/>
          <w:szCs w:val="20"/>
        </w:rPr>
        <w:t>, Plac Ratuszowy 6, 43-300 Bielsko-Biała.</w:t>
      </w:r>
    </w:p>
    <w:p w:rsidR="003D3D2A" w:rsidRPr="00EE0D25" w:rsidRDefault="003D3D2A" w:rsidP="003D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3D2A" w:rsidRPr="00EE0D25" w:rsidRDefault="003D3D2A" w:rsidP="003D3D2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3D3D2A" w:rsidRPr="00EE0D25" w:rsidRDefault="003D3D2A" w:rsidP="003D3D2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D3D2A" w:rsidRPr="00EE0D25" w:rsidRDefault="003D3D2A" w:rsidP="003D3D2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D3D2A" w:rsidRPr="00EE0D25" w:rsidRDefault="003D3D2A" w:rsidP="003D3D2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D3D2A" w:rsidRPr="00EE0D25" w:rsidRDefault="003D3D2A" w:rsidP="003D3D2A">
      <w:pPr>
        <w:pStyle w:val="Default"/>
        <w:ind w:left="4956"/>
        <w:jc w:val="center"/>
        <w:rPr>
          <w:rFonts w:ascii="Arial" w:hAnsi="Arial" w:cs="Arial"/>
          <w:b/>
          <w:bCs/>
          <w:sz w:val="22"/>
          <w:szCs w:val="22"/>
        </w:rPr>
      </w:pPr>
      <w:r w:rsidRPr="00EE0D25">
        <w:rPr>
          <w:rFonts w:ascii="Arial" w:hAnsi="Arial" w:cs="Arial"/>
          <w:sz w:val="20"/>
          <w:szCs w:val="20"/>
        </w:rPr>
        <w:t xml:space="preserve">............................................................................         </w:t>
      </w:r>
      <w:r w:rsidRPr="00EE0D25">
        <w:rPr>
          <w:rFonts w:ascii="Arial" w:hAnsi="Arial" w:cs="Arial"/>
          <w:sz w:val="16"/>
          <w:szCs w:val="16"/>
        </w:rPr>
        <w:t>(pieczątka imienna, czytelny podpis właściciela, zarządzającego lub dzierżawcy obiektu</w:t>
      </w:r>
    </w:p>
    <w:p w:rsidR="003D3D2A" w:rsidRPr="00EE0D25" w:rsidRDefault="003D3D2A" w:rsidP="003D3D2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D3D2A" w:rsidRPr="00EE0D25" w:rsidRDefault="003D3D2A" w:rsidP="003D3D2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D3D2A" w:rsidRPr="00EE0D25" w:rsidRDefault="003D3D2A" w:rsidP="003D3D2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D3D2A" w:rsidRPr="00EE0D25" w:rsidRDefault="003D3D2A" w:rsidP="003D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0D25">
        <w:rPr>
          <w:rFonts w:ascii="Arial" w:hAnsi="Arial" w:cs="Arial"/>
          <w:b/>
          <w:bCs/>
          <w:sz w:val="20"/>
          <w:szCs w:val="20"/>
        </w:rPr>
        <w:t>Załączniki:</w:t>
      </w:r>
    </w:p>
    <w:p w:rsidR="003D3D2A" w:rsidRPr="00EE0D25" w:rsidRDefault="003D3D2A" w:rsidP="003D3D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t xml:space="preserve">opis obiektu (Załącznik nr 1), </w:t>
      </w:r>
    </w:p>
    <w:p w:rsidR="003D3D2A" w:rsidRPr="00EE0D25" w:rsidRDefault="003D3D2A" w:rsidP="003D3D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t>deklaracja dotyczącą spełniania minimalnych wymagań co do wyposażenia innych obiektów świadczących usługi hotelarskie na terenie Gminy Bielsko-Biała (Załącznik nr 2).</w:t>
      </w:r>
    </w:p>
    <w:p w:rsidR="003D3D2A" w:rsidRPr="00EE0D25" w:rsidRDefault="003D3D2A" w:rsidP="003D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3D2A" w:rsidRPr="00EE0D25" w:rsidRDefault="003D3D2A" w:rsidP="003D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3D2A" w:rsidRPr="00EE0D25" w:rsidRDefault="003D3D2A" w:rsidP="003D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0D25">
        <w:rPr>
          <w:rFonts w:ascii="Arial" w:hAnsi="Arial" w:cs="Arial"/>
          <w:b/>
          <w:bCs/>
          <w:sz w:val="20"/>
          <w:szCs w:val="20"/>
        </w:rPr>
        <w:t>Uwagi:</w:t>
      </w:r>
    </w:p>
    <w:p w:rsidR="003D3D2A" w:rsidRPr="00EE0D25" w:rsidRDefault="003D3D2A" w:rsidP="003D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t>1. Na terenie Gminy Bielsko-Biała ewidencję innych obiektów, w których są świadczone usługi hotelarskie prowadzi Prezydent Miasta Bielska-Białej. Ewidencja nie obejmuje następujących obiektów hotelarskich: hoteli, moteli, pensjonatów, kempingów, domów wycieczkowych, schronisk i schronisk młodzieżowych.</w:t>
      </w:r>
    </w:p>
    <w:p w:rsidR="003D3D2A" w:rsidRPr="00EE0D25" w:rsidRDefault="003D3D2A" w:rsidP="003D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3D2A" w:rsidRPr="00EE0D25" w:rsidRDefault="003D3D2A" w:rsidP="003D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t>2. Ewidencja jest jawna z wyjątkiem informacji o przeprowadzonych kontrolach i ocenach spełniania wymagań. Karty ewidencyjne zawierają: określenie przedsiębiorcy świadczącego usługi hotelarskie wraz z adresem jego siedziby, a w przypadku gdy przedsiębiorcą jest osoba fizyczna – wraz z adresem miejsca zamieszkania, nazwę i adres obiektu, informację o stałym lub sezonowym charakterze świadczonych usług, wraz z podaniem czasu trwania sezonu oraz informację o liczbie miejsc noclegowych.</w:t>
      </w:r>
    </w:p>
    <w:p w:rsidR="003D3D2A" w:rsidRPr="00EE0D25" w:rsidRDefault="003D3D2A" w:rsidP="003D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3D2A" w:rsidRPr="00EE0D25" w:rsidRDefault="003D3D2A" w:rsidP="003D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t>3. Karty ewidencyjne obiektów mogą być udostępniane do wglądu w obecności osoby uprawnionej do prowadzenia ewidencji.</w:t>
      </w:r>
    </w:p>
    <w:p w:rsidR="003D3D2A" w:rsidRPr="00EE0D25" w:rsidRDefault="003D3D2A" w:rsidP="003D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3D2A" w:rsidRPr="00EE0D25" w:rsidRDefault="003D3D2A" w:rsidP="003D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t>4. Przedsiębiorca świadczący usługi hotelarskie ma obowiązek zgłaszać do ewidencji informacje o:</w:t>
      </w:r>
    </w:p>
    <w:p w:rsidR="003D3D2A" w:rsidRPr="00EE0D25" w:rsidRDefault="003D3D2A" w:rsidP="003D3D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t>zaprzestaniu świadczenia usług hotelarskich;</w:t>
      </w:r>
    </w:p>
    <w:p w:rsidR="003D3D2A" w:rsidRPr="00EE0D25" w:rsidRDefault="003D3D2A" w:rsidP="003D3D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t>uzyskaniu zaszeregowania do odpowiedniego rodzaju obiektu hotelarskiego w ewidencji obiektów hotelarskich prowadzonej przez Marszałka Województwa Śląskiego;</w:t>
      </w:r>
    </w:p>
    <w:p w:rsidR="003D3D2A" w:rsidRPr="00EE0D25" w:rsidRDefault="003D3D2A" w:rsidP="003D3D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t>zmianie działalności sezonowej na stałą lub odwrotnie;</w:t>
      </w:r>
    </w:p>
    <w:p w:rsidR="003D3D2A" w:rsidRPr="00EE0D25" w:rsidRDefault="003D3D2A" w:rsidP="003D3D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t>zmianie liczby pokoi lub miejsc noclegowych;</w:t>
      </w:r>
    </w:p>
    <w:p w:rsidR="003D3D2A" w:rsidRPr="00EE0D25" w:rsidRDefault="003D3D2A" w:rsidP="003D3D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t>zmianie nazwy obiektu, danych teleadresowych, adresu poczty elektronicznej i strony internetowej.</w:t>
      </w:r>
    </w:p>
    <w:p w:rsidR="003D3D2A" w:rsidRPr="00EE0D25" w:rsidRDefault="003D3D2A" w:rsidP="003D3D2A">
      <w:pPr>
        <w:rPr>
          <w:rFonts w:ascii="Arial" w:hAnsi="Arial" w:cs="Arial"/>
        </w:rPr>
      </w:pPr>
    </w:p>
    <w:p w:rsidR="003D3D2A" w:rsidRPr="00EE0D25" w:rsidRDefault="003D3D2A" w:rsidP="003D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b/>
          <w:sz w:val="20"/>
          <w:szCs w:val="20"/>
        </w:rPr>
        <w:t>Podstawa prawna</w:t>
      </w:r>
      <w:r w:rsidRPr="00EE0D25">
        <w:rPr>
          <w:rFonts w:ascii="Arial" w:hAnsi="Arial" w:cs="Arial"/>
          <w:sz w:val="20"/>
          <w:szCs w:val="20"/>
        </w:rPr>
        <w:t>:</w:t>
      </w:r>
    </w:p>
    <w:p w:rsidR="00A36C8B" w:rsidRDefault="003D3D2A" w:rsidP="00A36C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D25">
        <w:rPr>
          <w:rFonts w:ascii="Arial" w:hAnsi="Arial" w:cs="Arial"/>
          <w:sz w:val="20"/>
          <w:szCs w:val="20"/>
        </w:rPr>
        <w:t xml:space="preserve">Ustawa z dnia 29 sierpnia 1997 r. o usługach hotelarskich oraz usługach pilotów wycieczek </w:t>
      </w:r>
      <w:r w:rsidRPr="00EE0D25">
        <w:rPr>
          <w:rFonts w:ascii="Arial" w:hAnsi="Arial" w:cs="Arial"/>
          <w:sz w:val="20"/>
          <w:szCs w:val="20"/>
        </w:rPr>
        <w:br/>
        <w:t>i przewodnik</w:t>
      </w:r>
      <w:r>
        <w:rPr>
          <w:rFonts w:ascii="Arial" w:hAnsi="Arial" w:cs="Arial"/>
          <w:sz w:val="20"/>
          <w:szCs w:val="20"/>
        </w:rPr>
        <w:t>ów turystycznych (Dz.U.2019.238</w:t>
      </w:r>
      <w:r w:rsidRPr="00EE0D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0D25">
        <w:rPr>
          <w:rFonts w:ascii="Arial" w:hAnsi="Arial" w:cs="Arial"/>
          <w:sz w:val="20"/>
          <w:szCs w:val="20"/>
        </w:rPr>
        <w:t>j.t</w:t>
      </w:r>
      <w:proofErr w:type="spellEnd"/>
      <w:r w:rsidRPr="00EE0D25">
        <w:rPr>
          <w:rFonts w:ascii="Arial" w:hAnsi="Arial" w:cs="Arial"/>
          <w:sz w:val="20"/>
          <w:szCs w:val="20"/>
        </w:rPr>
        <w:t>.).</w:t>
      </w:r>
    </w:p>
    <w:p w:rsidR="00A36C8B" w:rsidRPr="00A36C8B" w:rsidRDefault="003D3D2A" w:rsidP="00A36C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6C8B">
        <w:rPr>
          <w:rFonts w:ascii="Arial" w:hAnsi="Arial" w:cs="Arial"/>
          <w:sz w:val="20"/>
          <w:szCs w:val="20"/>
        </w:rPr>
        <w:t>Rozporządzenie Ministra Gospodarki i Pracy z dnia 19 sierpnia 2004 r. w sprawie obiektów hotelarskich i innych obiektów, w których są świadczone usługi hotelarskie.</w:t>
      </w:r>
      <w:r w:rsidR="00A36C8B" w:rsidRPr="00A36C8B">
        <w:rPr>
          <w:rFonts w:ascii="Arial" w:hAnsi="Arial" w:cs="Arial"/>
          <w:sz w:val="20"/>
        </w:rPr>
        <w:t xml:space="preserve"> </w:t>
      </w:r>
    </w:p>
    <w:p w:rsidR="00A36C8B" w:rsidRPr="007D1A26" w:rsidRDefault="00A36C8B" w:rsidP="00A36C8B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7D1A26">
        <w:rPr>
          <w:rFonts w:ascii="Arial" w:hAnsi="Arial" w:cs="Arial"/>
          <w:b w:val="0"/>
          <w:sz w:val="20"/>
        </w:rPr>
        <w:lastRenderedPageBreak/>
        <w:t xml:space="preserve">Zgodnie z art. 13 ust. 1 i 2 </w:t>
      </w:r>
      <w:r w:rsidRPr="007D1A26">
        <w:rPr>
          <w:rFonts w:ascii="Arial" w:hAnsi="Arial" w:cs="Arial"/>
          <w:b w:val="0"/>
          <w:i/>
          <w:sz w:val="20"/>
        </w:rPr>
        <w:t>rozporządzenia Parlamentu Europejskiego i Rady (UE) 2016/679 z dnia 27 kwietnia 2016 r. w sprawie ochrony</w:t>
      </w:r>
      <w:r>
        <w:rPr>
          <w:rFonts w:ascii="Arial" w:hAnsi="Arial" w:cs="Arial"/>
          <w:b w:val="0"/>
          <w:i/>
          <w:sz w:val="20"/>
        </w:rPr>
        <w:t xml:space="preserve"> osób fizycznych w związku </w:t>
      </w:r>
      <w:r w:rsidRPr="007D1A26">
        <w:rPr>
          <w:rFonts w:ascii="Arial" w:hAnsi="Arial" w:cs="Arial"/>
          <w:b w:val="0"/>
          <w:i/>
          <w:sz w:val="20"/>
        </w:rPr>
        <w:t xml:space="preserve">z </w:t>
      </w:r>
      <w:r>
        <w:rPr>
          <w:rFonts w:ascii="Arial" w:hAnsi="Arial" w:cs="Arial"/>
          <w:b w:val="0"/>
          <w:i/>
          <w:sz w:val="20"/>
        </w:rPr>
        <w:t>przetwarzaniem danych osobowych</w:t>
      </w:r>
      <w:r>
        <w:rPr>
          <w:rFonts w:ascii="Arial" w:hAnsi="Arial" w:cs="Arial"/>
          <w:b w:val="0"/>
          <w:i/>
          <w:sz w:val="20"/>
        </w:rPr>
        <w:br/>
      </w:r>
      <w:r w:rsidRPr="007D1A26">
        <w:rPr>
          <w:rFonts w:ascii="Arial" w:hAnsi="Arial" w:cs="Arial"/>
          <w:b w:val="0"/>
          <w:i/>
          <w:sz w:val="20"/>
        </w:rPr>
        <w:t>i w sprawie swobodnego przepływu takich danych oraz uchylenia dyrektywy 95/46/WE (ogólne rozporządzenie o ochronie danych) (</w:t>
      </w:r>
      <w:proofErr w:type="spellStart"/>
      <w:r w:rsidRPr="007D1A26">
        <w:rPr>
          <w:rFonts w:ascii="Arial" w:hAnsi="Arial" w:cs="Arial"/>
          <w:b w:val="0"/>
          <w:i/>
          <w:sz w:val="20"/>
        </w:rPr>
        <w:t>Dz.U</w:t>
      </w:r>
      <w:proofErr w:type="spellEnd"/>
      <w:r w:rsidRPr="007D1A26">
        <w:rPr>
          <w:rFonts w:ascii="Arial" w:hAnsi="Arial" w:cs="Arial"/>
          <w:b w:val="0"/>
          <w:i/>
          <w:sz w:val="20"/>
        </w:rPr>
        <w:t>. UE L z dnia 4 maja 2016 r.)</w:t>
      </w:r>
      <w:r w:rsidRPr="007D1A26">
        <w:rPr>
          <w:rFonts w:ascii="Arial" w:hAnsi="Arial" w:cs="Arial"/>
          <w:b w:val="0"/>
          <w:sz w:val="20"/>
        </w:rPr>
        <w:t xml:space="preserve"> - zwanego dalej „RODO” informuję, że</w:t>
      </w:r>
      <w:r>
        <w:rPr>
          <w:rFonts w:ascii="Arial" w:hAnsi="Arial" w:cs="Arial"/>
          <w:b w:val="0"/>
          <w:sz w:val="20"/>
        </w:rPr>
        <w:t>:</w:t>
      </w:r>
    </w:p>
    <w:p w:rsidR="00A36C8B" w:rsidRPr="007D1A26" w:rsidRDefault="00A36C8B" w:rsidP="00A36C8B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7D1A26">
        <w:rPr>
          <w:rFonts w:ascii="Arial" w:hAnsi="Arial" w:cs="Arial"/>
          <w:b w:val="0"/>
          <w:sz w:val="20"/>
        </w:rPr>
        <w:t>1) Administratorem Pani/Pana danych osobowych jest Prezydent Miasta Bielska-Białej z siedzibą: Urząd Miejski w Bielsku-Białej, 43-300 Bielsko-Biała pl. Ratuszowy 1;</w:t>
      </w:r>
    </w:p>
    <w:p w:rsidR="00A36C8B" w:rsidRPr="007D1A26" w:rsidRDefault="00A36C8B" w:rsidP="00A36C8B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2) </w:t>
      </w:r>
      <w:r w:rsidRPr="007D1A26">
        <w:rPr>
          <w:rFonts w:ascii="Arial" w:hAnsi="Arial" w:cs="Arial"/>
          <w:b w:val="0"/>
          <w:sz w:val="20"/>
        </w:rPr>
        <w:t>Administrator wyznaczył Inspektora Ochrony Danych, z</w:t>
      </w:r>
      <w:r>
        <w:rPr>
          <w:rFonts w:ascii="Arial" w:hAnsi="Arial" w:cs="Arial"/>
          <w:b w:val="0"/>
          <w:sz w:val="20"/>
        </w:rPr>
        <w:t xml:space="preserve"> którym można się skontaktować</w:t>
      </w:r>
      <w:r>
        <w:rPr>
          <w:rFonts w:ascii="Arial" w:hAnsi="Arial" w:cs="Arial"/>
          <w:b w:val="0"/>
          <w:sz w:val="20"/>
        </w:rPr>
        <w:br/>
      </w:r>
      <w:r w:rsidRPr="007D1A26">
        <w:rPr>
          <w:rFonts w:ascii="Arial" w:hAnsi="Arial" w:cs="Arial"/>
          <w:b w:val="0"/>
          <w:sz w:val="20"/>
        </w:rPr>
        <w:t>w sprawach związanych z ochroną dan</w:t>
      </w:r>
      <w:r>
        <w:rPr>
          <w:rFonts w:ascii="Arial" w:hAnsi="Arial" w:cs="Arial"/>
          <w:b w:val="0"/>
          <w:sz w:val="20"/>
        </w:rPr>
        <w:t xml:space="preserve">ych osobowych </w:t>
      </w:r>
      <w:r w:rsidRPr="007D1A26">
        <w:rPr>
          <w:rFonts w:ascii="Arial" w:hAnsi="Arial" w:cs="Arial"/>
          <w:b w:val="0"/>
          <w:sz w:val="20"/>
        </w:rPr>
        <w:t xml:space="preserve">w następujący sposób: </w:t>
      </w:r>
    </w:p>
    <w:p w:rsidR="00A36C8B" w:rsidRPr="007D1A26" w:rsidRDefault="00A36C8B" w:rsidP="00A36C8B">
      <w:pPr>
        <w:pStyle w:val="Tekstpodstawowy"/>
        <w:spacing w:line="276" w:lineRule="auto"/>
        <w:ind w:left="284" w:firstLine="142"/>
        <w:jc w:val="both"/>
        <w:rPr>
          <w:rFonts w:ascii="Arial" w:hAnsi="Arial" w:cs="Arial"/>
          <w:b w:val="0"/>
          <w:sz w:val="20"/>
        </w:rPr>
      </w:pPr>
      <w:r w:rsidRPr="007D1A26">
        <w:rPr>
          <w:rFonts w:ascii="Arial" w:hAnsi="Arial" w:cs="Arial"/>
          <w:b w:val="0"/>
          <w:sz w:val="20"/>
        </w:rPr>
        <w:t>a) na adres poczty elektronicznej: iod@um.bielsko.pl,</w:t>
      </w:r>
    </w:p>
    <w:p w:rsidR="00A36C8B" w:rsidRPr="007D1A26" w:rsidRDefault="00A36C8B" w:rsidP="00A36C8B">
      <w:pPr>
        <w:pStyle w:val="Tekstpodstawowy"/>
        <w:spacing w:line="276" w:lineRule="auto"/>
        <w:ind w:left="284" w:firstLine="142"/>
        <w:jc w:val="both"/>
        <w:rPr>
          <w:rFonts w:ascii="Arial" w:hAnsi="Arial" w:cs="Arial"/>
          <w:b w:val="0"/>
          <w:sz w:val="20"/>
        </w:rPr>
      </w:pPr>
      <w:r w:rsidRPr="007D1A26">
        <w:rPr>
          <w:rFonts w:ascii="Arial" w:hAnsi="Arial" w:cs="Arial"/>
          <w:b w:val="0"/>
          <w:sz w:val="20"/>
        </w:rPr>
        <w:t>b) listownie: na adres siedziby Administratora,</w:t>
      </w:r>
    </w:p>
    <w:p w:rsidR="00A36C8B" w:rsidRPr="007D1A26" w:rsidRDefault="00A36C8B" w:rsidP="00A36C8B">
      <w:pPr>
        <w:pStyle w:val="Tekstpodstawowy"/>
        <w:spacing w:line="276" w:lineRule="auto"/>
        <w:ind w:left="284" w:firstLine="142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c) telefonicznie: </w:t>
      </w:r>
      <w:r w:rsidRPr="007D1A26">
        <w:rPr>
          <w:rFonts w:ascii="Arial" w:hAnsi="Arial" w:cs="Arial"/>
          <w:b w:val="0"/>
          <w:sz w:val="20"/>
        </w:rPr>
        <w:t xml:space="preserve">33 49 71 721; </w:t>
      </w:r>
    </w:p>
    <w:p w:rsidR="00A36C8B" w:rsidRPr="007D1A26" w:rsidRDefault="00A36C8B" w:rsidP="00A36C8B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7D1A26">
        <w:rPr>
          <w:rFonts w:ascii="Arial" w:hAnsi="Arial" w:cs="Arial"/>
          <w:b w:val="0"/>
          <w:sz w:val="20"/>
        </w:rPr>
        <w:t xml:space="preserve">3) Pani/Pana dane osobowe będą przetwarzane wyłącznie w celu wypełnienia obowiązku prawnego wynikającego </w:t>
      </w:r>
      <w:r>
        <w:rPr>
          <w:rFonts w:ascii="Arial" w:hAnsi="Arial" w:cs="Arial"/>
          <w:b w:val="0"/>
          <w:sz w:val="20"/>
        </w:rPr>
        <w:t xml:space="preserve">z </w:t>
      </w:r>
      <w:r w:rsidRPr="007D1A26">
        <w:rPr>
          <w:rFonts w:ascii="Arial" w:hAnsi="Arial" w:cs="Arial"/>
          <w:b w:val="0"/>
          <w:sz w:val="20"/>
        </w:rPr>
        <w:t>ustawy z dnia 29.08.1997 r</w:t>
      </w:r>
      <w:r>
        <w:rPr>
          <w:rFonts w:ascii="Arial" w:hAnsi="Arial" w:cs="Arial"/>
          <w:b w:val="0"/>
          <w:sz w:val="20"/>
        </w:rPr>
        <w:t>.</w:t>
      </w:r>
      <w:r w:rsidRPr="007D1A26">
        <w:rPr>
          <w:rFonts w:ascii="Arial" w:hAnsi="Arial" w:cs="Arial"/>
          <w:b w:val="0"/>
          <w:sz w:val="20"/>
        </w:rPr>
        <w:t xml:space="preserve"> o usługach hotelarskich </w:t>
      </w:r>
      <w:r>
        <w:rPr>
          <w:rFonts w:ascii="Arial" w:hAnsi="Arial" w:cs="Arial"/>
          <w:b w:val="0"/>
          <w:sz w:val="20"/>
        </w:rPr>
        <w:t>oraz usługach pilotów wycieczek i przewodników turystycznych (</w:t>
      </w:r>
      <w:r w:rsidRPr="007D1A26">
        <w:rPr>
          <w:rFonts w:ascii="Arial" w:hAnsi="Arial" w:cs="Arial"/>
          <w:b w:val="0"/>
          <w:sz w:val="20"/>
        </w:rPr>
        <w:t xml:space="preserve">Dz. U. z 2019 r., poz. 238) i rozporządzenia Ministra </w:t>
      </w:r>
      <w:r>
        <w:rPr>
          <w:rFonts w:ascii="Arial" w:hAnsi="Arial" w:cs="Arial"/>
          <w:b w:val="0"/>
          <w:sz w:val="20"/>
        </w:rPr>
        <w:t xml:space="preserve">Gospodarki i Pracy </w:t>
      </w:r>
      <w:r w:rsidRPr="007D1A26">
        <w:rPr>
          <w:rFonts w:ascii="Arial" w:hAnsi="Arial" w:cs="Arial"/>
          <w:b w:val="0"/>
          <w:sz w:val="20"/>
        </w:rPr>
        <w:t xml:space="preserve">z dnia 19.08.2004 r. w sprawie obiektów </w:t>
      </w:r>
      <w:r>
        <w:rPr>
          <w:rFonts w:ascii="Arial" w:hAnsi="Arial" w:cs="Arial"/>
          <w:b w:val="0"/>
          <w:sz w:val="20"/>
        </w:rPr>
        <w:t>hotelarskich i innych obiektów,</w:t>
      </w:r>
      <w:r>
        <w:rPr>
          <w:rFonts w:ascii="Arial" w:hAnsi="Arial" w:cs="Arial"/>
          <w:b w:val="0"/>
          <w:sz w:val="20"/>
        </w:rPr>
        <w:br/>
      </w:r>
      <w:r w:rsidRPr="007D1A26">
        <w:rPr>
          <w:rFonts w:ascii="Arial" w:hAnsi="Arial" w:cs="Arial"/>
          <w:b w:val="0"/>
          <w:sz w:val="20"/>
        </w:rPr>
        <w:t>w których świadczone są usługi hotelarskie (Dz. U. z 2017 r., poz. 2166), którym jest prowadzenie spraw związanych z</w:t>
      </w:r>
      <w:r>
        <w:rPr>
          <w:rFonts w:ascii="Arial" w:hAnsi="Arial" w:cs="Arial"/>
          <w:b w:val="0"/>
          <w:sz w:val="20"/>
        </w:rPr>
        <w:t xml:space="preserve"> ewidencją innych obiektó</w:t>
      </w:r>
      <w:r w:rsidRPr="007D1A26">
        <w:rPr>
          <w:rFonts w:ascii="Arial" w:hAnsi="Arial" w:cs="Arial"/>
          <w:b w:val="0"/>
          <w:sz w:val="20"/>
        </w:rPr>
        <w:t>w, w których świadczone są usługi hotelarskie.</w:t>
      </w:r>
    </w:p>
    <w:p w:rsidR="00A36C8B" w:rsidRPr="007D1A26" w:rsidRDefault="00A36C8B" w:rsidP="00A36C8B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7D1A26">
        <w:rPr>
          <w:rFonts w:ascii="Arial" w:hAnsi="Arial" w:cs="Arial"/>
          <w:b w:val="0"/>
          <w:sz w:val="20"/>
        </w:rPr>
        <w:t xml:space="preserve">4) Dane osobowe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A36C8B" w:rsidRPr="007D1A26" w:rsidRDefault="00A36C8B" w:rsidP="00A36C8B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7D1A26">
        <w:rPr>
          <w:rFonts w:ascii="Arial" w:hAnsi="Arial" w:cs="Arial"/>
          <w:b w:val="0"/>
          <w:sz w:val="20"/>
        </w:rPr>
        <w:t>5) Osoby, których dane dotyczą, maja prawo do:</w:t>
      </w:r>
    </w:p>
    <w:p w:rsidR="00A36C8B" w:rsidRPr="007D1A26" w:rsidRDefault="00A36C8B" w:rsidP="00A36C8B">
      <w:pPr>
        <w:pStyle w:val="Tekstpodstawowy"/>
        <w:tabs>
          <w:tab w:val="num" w:pos="1440"/>
        </w:tabs>
        <w:spacing w:line="276" w:lineRule="auto"/>
        <w:ind w:left="709" w:hanging="425"/>
        <w:jc w:val="both"/>
        <w:rPr>
          <w:rFonts w:ascii="Arial" w:hAnsi="Arial" w:cs="Arial"/>
          <w:b w:val="0"/>
          <w:i/>
          <w:sz w:val="20"/>
        </w:rPr>
      </w:pPr>
      <w:r w:rsidRPr="007D1A26">
        <w:rPr>
          <w:rFonts w:ascii="Arial" w:hAnsi="Arial" w:cs="Arial"/>
          <w:b w:val="0"/>
          <w:sz w:val="20"/>
        </w:rPr>
        <w:t xml:space="preserve">a) dostępu do swoich danych osobowych (art. 15 ust. 1 RODO),  z zastrzeżeniem art. 5 </w:t>
      </w:r>
      <w:r>
        <w:rPr>
          <w:rFonts w:ascii="Arial" w:hAnsi="Arial" w:cs="Arial"/>
          <w:b w:val="0"/>
          <w:i/>
          <w:sz w:val="20"/>
        </w:rPr>
        <w:t>ustawy</w:t>
      </w:r>
      <w:r>
        <w:rPr>
          <w:rFonts w:ascii="Arial" w:hAnsi="Arial" w:cs="Arial"/>
          <w:b w:val="0"/>
          <w:i/>
          <w:sz w:val="20"/>
        </w:rPr>
        <w:br/>
        <w:t xml:space="preserve">z dnia </w:t>
      </w:r>
      <w:r w:rsidRPr="007D1A26">
        <w:rPr>
          <w:rFonts w:ascii="Arial" w:hAnsi="Arial" w:cs="Arial"/>
          <w:b w:val="0"/>
          <w:i/>
          <w:sz w:val="20"/>
        </w:rPr>
        <w:t>10 maja 2018 r. o ochronie danych osobowych;</w:t>
      </w:r>
    </w:p>
    <w:p w:rsidR="00A36C8B" w:rsidRPr="007D1A26" w:rsidRDefault="00A36C8B" w:rsidP="00A36C8B">
      <w:pPr>
        <w:pStyle w:val="Tekstpodstawowy"/>
        <w:tabs>
          <w:tab w:val="num" w:pos="1440"/>
        </w:tabs>
        <w:spacing w:line="276" w:lineRule="auto"/>
        <w:ind w:left="709" w:hanging="425"/>
        <w:jc w:val="both"/>
        <w:rPr>
          <w:rFonts w:ascii="Arial" w:hAnsi="Arial" w:cs="Arial"/>
          <w:b w:val="0"/>
          <w:sz w:val="20"/>
        </w:rPr>
      </w:pPr>
      <w:r w:rsidRPr="007D1A26">
        <w:rPr>
          <w:rFonts w:ascii="Arial" w:hAnsi="Arial" w:cs="Arial"/>
          <w:b w:val="0"/>
          <w:sz w:val="20"/>
        </w:rPr>
        <w:t>b) sprostowania swoich danych osobowych (art. 16 RODO),</w:t>
      </w:r>
    </w:p>
    <w:p w:rsidR="00A36C8B" w:rsidRPr="007D1A26" w:rsidRDefault="00A36C8B" w:rsidP="00A36C8B">
      <w:pPr>
        <w:pStyle w:val="Tekstpodstawowy"/>
        <w:tabs>
          <w:tab w:val="num" w:pos="1440"/>
        </w:tabs>
        <w:spacing w:line="276" w:lineRule="auto"/>
        <w:ind w:left="709" w:hanging="425"/>
        <w:jc w:val="both"/>
        <w:rPr>
          <w:rFonts w:ascii="Arial" w:hAnsi="Arial" w:cs="Arial"/>
          <w:b w:val="0"/>
          <w:sz w:val="20"/>
        </w:rPr>
      </w:pPr>
      <w:r w:rsidRPr="007D1A26">
        <w:rPr>
          <w:rFonts w:ascii="Arial" w:hAnsi="Arial" w:cs="Arial"/>
          <w:b w:val="0"/>
          <w:sz w:val="20"/>
        </w:rPr>
        <w:t>c) usunięcia swoich danych osobowych (art. 17 ust. 1 RODO),</w:t>
      </w:r>
    </w:p>
    <w:p w:rsidR="00A36C8B" w:rsidRPr="007D1A26" w:rsidRDefault="00A36C8B" w:rsidP="00A36C8B">
      <w:pPr>
        <w:pStyle w:val="Tekstpodstawowy"/>
        <w:tabs>
          <w:tab w:val="num" w:pos="1440"/>
        </w:tabs>
        <w:spacing w:line="276" w:lineRule="auto"/>
        <w:ind w:left="709" w:hanging="425"/>
        <w:jc w:val="both"/>
        <w:rPr>
          <w:rFonts w:ascii="Arial" w:hAnsi="Arial" w:cs="Arial"/>
          <w:b w:val="0"/>
          <w:sz w:val="20"/>
        </w:rPr>
      </w:pPr>
      <w:r w:rsidRPr="007D1A26">
        <w:rPr>
          <w:rFonts w:ascii="Arial" w:hAnsi="Arial" w:cs="Arial"/>
          <w:b w:val="0"/>
          <w:sz w:val="20"/>
        </w:rPr>
        <w:t>d) ograniczenia przetwarzania swoich danych osobowych (art. 18 ust. 1 RODO);</w:t>
      </w:r>
    </w:p>
    <w:p w:rsidR="00A36C8B" w:rsidRPr="007D1A26" w:rsidRDefault="00A36C8B" w:rsidP="00A36C8B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b w:val="0"/>
          <w:color w:val="000000"/>
          <w:sz w:val="20"/>
        </w:rPr>
      </w:pPr>
      <w:r w:rsidRPr="007D1A26">
        <w:rPr>
          <w:rFonts w:ascii="Arial" w:hAnsi="Arial" w:cs="Arial"/>
          <w:b w:val="0"/>
          <w:sz w:val="20"/>
        </w:rPr>
        <w:t xml:space="preserve">6) W przypadku uznania, iż przetwarzanie przez Administratora danych osobowych narusza przepisy RODO, ma Pani/Pan prawo wniesienia skargi do </w:t>
      </w:r>
      <w:r w:rsidRPr="007D1A26">
        <w:rPr>
          <w:rFonts w:ascii="Arial" w:hAnsi="Arial" w:cs="Arial"/>
          <w:b w:val="0"/>
          <w:color w:val="000000"/>
          <w:sz w:val="20"/>
        </w:rPr>
        <w:t xml:space="preserve">Prezesa </w:t>
      </w:r>
      <w:r>
        <w:rPr>
          <w:rFonts w:ascii="Arial" w:hAnsi="Arial" w:cs="Arial"/>
          <w:b w:val="0"/>
          <w:color w:val="000000"/>
          <w:sz w:val="20"/>
        </w:rPr>
        <w:t>Urzędu Ochrony Danych Osobowych</w:t>
      </w:r>
      <w:r>
        <w:rPr>
          <w:rFonts w:ascii="Arial" w:hAnsi="Arial" w:cs="Arial"/>
          <w:b w:val="0"/>
          <w:color w:val="000000"/>
          <w:sz w:val="20"/>
        </w:rPr>
        <w:br/>
        <w:t>z siedzibą:</w:t>
      </w:r>
      <w:r w:rsidRPr="007D1A26">
        <w:rPr>
          <w:rFonts w:ascii="Arial" w:hAnsi="Arial" w:cs="Arial"/>
          <w:b w:val="0"/>
          <w:color w:val="000000"/>
          <w:sz w:val="20"/>
        </w:rPr>
        <w:t>00-193 Warszawa</w:t>
      </w:r>
      <w:r>
        <w:rPr>
          <w:rFonts w:ascii="Arial" w:hAnsi="Arial" w:cs="Arial"/>
          <w:b w:val="0"/>
          <w:color w:val="000000"/>
          <w:sz w:val="20"/>
        </w:rPr>
        <w:t>,</w:t>
      </w:r>
      <w:r w:rsidRPr="007D1A26">
        <w:rPr>
          <w:rFonts w:ascii="Arial" w:hAnsi="Arial" w:cs="Arial"/>
          <w:b w:val="0"/>
          <w:color w:val="000000"/>
          <w:sz w:val="20"/>
        </w:rPr>
        <w:t xml:space="preserve"> ul. Stawki 2;</w:t>
      </w:r>
    </w:p>
    <w:p w:rsidR="00A36C8B" w:rsidRPr="007D1A26" w:rsidRDefault="00A36C8B" w:rsidP="00A36C8B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7D1A26">
        <w:rPr>
          <w:rFonts w:ascii="Arial" w:hAnsi="Arial" w:cs="Arial"/>
          <w:b w:val="0"/>
          <w:sz w:val="20"/>
        </w:rPr>
        <w:t>7) Zgodę na przetwarzanie danych osobowych może Pani/Pan wycofać w dowolnym momencie bez wpływu na zgodność z prawem przetwarzania, którego dokonano na podstawie zgody przed jej cofnięciem (art. 7 ust. 3 RODO);</w:t>
      </w:r>
    </w:p>
    <w:p w:rsidR="00A36C8B" w:rsidRPr="007D1A26" w:rsidRDefault="00A36C8B" w:rsidP="00A36C8B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7D1A26">
        <w:rPr>
          <w:rFonts w:ascii="Arial" w:hAnsi="Arial" w:cs="Arial"/>
          <w:b w:val="0"/>
          <w:sz w:val="20"/>
        </w:rPr>
        <w:t>8) Podanie danych osobowych jest wymogiem ustawowym, niezbędnym do prowadzenia spraw dotyczących ewidencji innych obiektów , w których świadczone są usługi hotelarskie.</w:t>
      </w:r>
    </w:p>
    <w:p w:rsidR="00A36C8B" w:rsidRPr="00702DAE" w:rsidRDefault="00A36C8B" w:rsidP="00A36C8B">
      <w:pPr>
        <w:pStyle w:val="Tekstpodstawowy"/>
        <w:ind w:left="284" w:hanging="284"/>
        <w:jc w:val="both"/>
        <w:rPr>
          <w:rFonts w:ascii="Arial" w:hAnsi="Arial" w:cs="Arial"/>
          <w:b w:val="0"/>
        </w:rPr>
      </w:pPr>
      <w:r w:rsidRPr="007D1A26">
        <w:rPr>
          <w:rFonts w:ascii="Arial" w:hAnsi="Arial" w:cs="Arial"/>
          <w:b w:val="0"/>
          <w:sz w:val="20"/>
        </w:rPr>
        <w:t>9) Dane osobowe nie będą podlegały zautoma</w:t>
      </w:r>
      <w:r>
        <w:rPr>
          <w:rFonts w:ascii="Arial" w:hAnsi="Arial" w:cs="Arial"/>
          <w:b w:val="0"/>
          <w:sz w:val="20"/>
        </w:rPr>
        <w:t xml:space="preserve">tyzowanemu podejmowaniu decyzji o ich </w:t>
      </w:r>
      <w:proofErr w:type="spellStart"/>
      <w:r>
        <w:rPr>
          <w:rFonts w:ascii="Arial" w:hAnsi="Arial" w:cs="Arial"/>
          <w:b w:val="0"/>
          <w:sz w:val="20"/>
        </w:rPr>
        <w:t>przetwarzaniu,</w:t>
      </w:r>
      <w:r w:rsidRPr="007D1A26">
        <w:rPr>
          <w:rFonts w:ascii="Arial" w:hAnsi="Arial" w:cs="Arial"/>
          <w:b w:val="0"/>
          <w:sz w:val="20"/>
        </w:rPr>
        <w:t>w</w:t>
      </w:r>
      <w:proofErr w:type="spellEnd"/>
      <w:r w:rsidRPr="007D1A26">
        <w:rPr>
          <w:rFonts w:ascii="Arial" w:hAnsi="Arial" w:cs="Arial"/>
          <w:b w:val="0"/>
          <w:sz w:val="20"/>
        </w:rPr>
        <w:t xml:space="preserve"> tym profilowaniu (art. 22 ust. 1 RODO</w:t>
      </w:r>
      <w:r>
        <w:rPr>
          <w:rFonts w:ascii="Arial" w:hAnsi="Arial" w:cs="Arial"/>
          <w:b w:val="0"/>
        </w:rPr>
        <w:t>).</w:t>
      </w:r>
    </w:p>
    <w:p w:rsidR="00A36C8B" w:rsidRPr="00A36C8B" w:rsidRDefault="00A36C8B" w:rsidP="00A36C8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36C8B" w:rsidRPr="00A36C8B" w:rsidSect="00C1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9A5"/>
    <w:multiLevelType w:val="hybridMultilevel"/>
    <w:tmpl w:val="E860705A"/>
    <w:lvl w:ilvl="0" w:tplc="99D05E4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167B"/>
    <w:multiLevelType w:val="hybridMultilevel"/>
    <w:tmpl w:val="DC6A5B34"/>
    <w:lvl w:ilvl="0" w:tplc="AAA4F42E">
      <w:start w:val="1"/>
      <w:numFmt w:val="bullet"/>
      <w:lvlText w:val="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00259"/>
    <w:multiLevelType w:val="hybridMultilevel"/>
    <w:tmpl w:val="7C5AF2A6"/>
    <w:lvl w:ilvl="0" w:tplc="99D05E4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A1187"/>
    <w:multiLevelType w:val="hybridMultilevel"/>
    <w:tmpl w:val="554A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D2A"/>
    <w:rsid w:val="003D3D2A"/>
    <w:rsid w:val="00A36C8B"/>
    <w:rsid w:val="00C15C1E"/>
    <w:rsid w:val="00C7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2A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3D2A"/>
    <w:pPr>
      <w:ind w:left="720"/>
    </w:pPr>
  </w:style>
  <w:style w:type="paragraph" w:customStyle="1" w:styleId="Default">
    <w:name w:val="Default"/>
    <w:uiPriority w:val="99"/>
    <w:rsid w:val="003D3D2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paragraph" w:customStyle="1" w:styleId="CM7">
    <w:name w:val="CM7"/>
    <w:basedOn w:val="Default"/>
    <w:next w:val="Default"/>
    <w:uiPriority w:val="99"/>
    <w:rsid w:val="003D3D2A"/>
    <w:rPr>
      <w:color w:val="auto"/>
    </w:rPr>
  </w:style>
  <w:style w:type="paragraph" w:customStyle="1" w:styleId="CM8">
    <w:name w:val="CM8"/>
    <w:basedOn w:val="Default"/>
    <w:next w:val="Default"/>
    <w:uiPriority w:val="99"/>
    <w:rsid w:val="003D3D2A"/>
    <w:rPr>
      <w:color w:val="auto"/>
    </w:rPr>
  </w:style>
  <w:style w:type="paragraph" w:customStyle="1" w:styleId="CM2">
    <w:name w:val="CM2"/>
    <w:basedOn w:val="Default"/>
    <w:next w:val="Default"/>
    <w:uiPriority w:val="99"/>
    <w:rsid w:val="003D3D2A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3D3D2A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D3D2A"/>
    <w:rPr>
      <w:color w:val="auto"/>
    </w:rPr>
  </w:style>
  <w:style w:type="paragraph" w:styleId="Tekstpodstawowy">
    <w:name w:val="Body Text"/>
    <w:basedOn w:val="Normalny"/>
    <w:link w:val="TekstpodstawowyZnak"/>
    <w:uiPriority w:val="99"/>
    <w:semiHidden/>
    <w:rsid w:val="00A36C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C8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1135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Olma_A</dc:creator>
  <cp:lastModifiedBy>Olma_A</cp:lastModifiedBy>
  <cp:revision>2</cp:revision>
  <dcterms:created xsi:type="dcterms:W3CDTF">2019-12-05T11:19:00Z</dcterms:created>
  <dcterms:modified xsi:type="dcterms:W3CDTF">2019-12-05T12:41:00Z</dcterms:modified>
</cp:coreProperties>
</file>